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4A17" w14:textId="285493E9" w:rsidR="00580E7D" w:rsidRDefault="00580E7D" w:rsidP="00637224">
      <w:pPr>
        <w:spacing w:after="0" w:line="240" w:lineRule="auto"/>
        <w:jc w:val="center"/>
        <w:rPr>
          <w:rFonts w:cs="Tahoma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34"/>
          <w:szCs w:val="34"/>
          <w:lang w:eastAsia="ru-RU"/>
        </w:rPr>
        <w:drawing>
          <wp:inline distT="0" distB="0" distL="0" distR="0" wp14:anchorId="0212CCD2" wp14:editId="325C8E7F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17DE" w14:textId="77777777" w:rsidR="00580E7D" w:rsidRDefault="00580E7D" w:rsidP="00637224">
      <w:pPr>
        <w:spacing w:after="0" w:line="240" w:lineRule="auto"/>
        <w:jc w:val="center"/>
        <w:rPr>
          <w:rFonts w:ascii="Times New Roman CYR" w:hAnsi="Times New Roman CYR" w:cs="Times New Roman CYR"/>
          <w:lang w:eastAsia="en-US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7B538360" w14:textId="77777777" w:rsidR="00580E7D" w:rsidRDefault="00580E7D" w:rsidP="00637224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0D4875DE" w14:textId="77777777" w:rsidR="00637224" w:rsidRDefault="00637224" w:rsidP="00637224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4DE3F103" w14:textId="77777777" w:rsidR="00580E7D" w:rsidRDefault="00580E7D" w:rsidP="00637224">
      <w:pPr>
        <w:spacing w:after="0" w:line="240" w:lineRule="auto"/>
        <w:jc w:val="center"/>
        <w:rPr>
          <w:rFonts w:eastAsia="Arial Unicode MS" w:cs="Tahoma"/>
          <w:sz w:val="24"/>
          <w:szCs w:val="2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271E5D8D" w14:textId="12423D54" w:rsidR="00580E7D" w:rsidRDefault="00637224" w:rsidP="00637224">
      <w:pPr>
        <w:spacing w:after="0" w:line="240" w:lineRule="auto"/>
        <w:rPr>
          <w:rFonts w:eastAsia="Arial Unicode MS"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580E7D">
        <w:rPr>
          <w:rFonts w:ascii="Times New Roman" w:hAnsi="Times New Roman"/>
          <w:sz w:val="28"/>
          <w:szCs w:val="28"/>
        </w:rPr>
        <w:t xml:space="preserve">т 19.04.2021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80E7D">
        <w:rPr>
          <w:rFonts w:ascii="Times New Roman" w:hAnsi="Times New Roman"/>
          <w:sz w:val="28"/>
          <w:szCs w:val="28"/>
        </w:rPr>
        <w:t xml:space="preserve">                                                     № 184 </w:t>
      </w:r>
    </w:p>
    <w:p w14:paraId="52F7A93D" w14:textId="77777777" w:rsidR="00580E7D" w:rsidRDefault="00580E7D" w:rsidP="00637224">
      <w:pPr>
        <w:shd w:val="clear" w:color="auto" w:fill="FFFFFF"/>
        <w:spacing w:after="0" w:line="240" w:lineRule="auto"/>
        <w:jc w:val="center"/>
        <w:rPr>
          <w:rFonts w:eastAsia="Arial Unicode MS" w:cs="Tahoma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184A744E" w14:textId="77777777" w:rsidR="00637224" w:rsidRDefault="00637224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</w:pPr>
      <w:bookmarkStart w:id="0" w:name="_Hlk63416641"/>
    </w:p>
    <w:p w14:paraId="54457B86" w14:textId="77777777" w:rsidR="00637224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</w:pPr>
      <w:bookmarkStart w:id="1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662F7D1B" w14:textId="08A0B7BF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от 31.10.2017 № </w:t>
      </w:r>
      <w:bookmarkStart w:id="2" w:name="_Hlk508961638"/>
      <w:bookmarkStart w:id="3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2"/>
    </w:p>
    <w:bookmarkEnd w:id="0"/>
    <w:bookmarkEnd w:id="3"/>
    <w:bookmarkEnd w:id="1"/>
    <w:p w14:paraId="1BD9FE03" w14:textId="77777777" w:rsidR="00B41749" w:rsidRPr="00CC40E7" w:rsidRDefault="00B41749" w:rsidP="002A5B4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0C5E6A8B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63722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637224">
        <w:rPr>
          <w:rFonts w:ascii="Times New Roman" w:hAnsi="Times New Roman"/>
          <w:color w:val="000000"/>
          <w:kern w:val="1"/>
          <w:sz w:val="28"/>
          <w:szCs w:val="28"/>
        </w:rPr>
        <w:t xml:space="preserve">                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4E17E135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F46E12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_Hlk15299710"/>
            <w:r w:rsidRPr="00866A04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285DB1A4" w:rsidR="0086564B" w:rsidRPr="00991183" w:rsidRDefault="002A5B4C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48451,51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265631EC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ED37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13300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5AFE36F9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</w:t>
            </w:r>
            <w:r w:rsidR="006372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172AC908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2A5B4C">
              <w:rPr>
                <w:rFonts w:ascii="Times New Roman" w:hAnsi="Times New Roman"/>
                <w:b/>
                <w:sz w:val="26"/>
                <w:szCs w:val="26"/>
              </w:rPr>
              <w:t>26699,91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33040020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год – </w:t>
            </w:r>
            <w:r w:rsidR="00EE4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13300 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6D0854FB" w14:textId="5C62FE1E" w:rsidR="008D18B3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– </w:t>
            </w:r>
            <w:r w:rsidR="00D36F40">
              <w:rPr>
                <w:rFonts w:ascii="Times New Roman" w:hAnsi="Times New Roman"/>
                <w:sz w:val="26"/>
                <w:szCs w:val="26"/>
              </w:rPr>
              <w:t>5835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.,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на финансирование «Благоустройство общественной территории на пересечении ул. Октябрьская и ул. Прогонная»</w:t>
            </w:r>
          </w:p>
          <w:p w14:paraId="69D9248E" w14:textId="43E1BCA1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36F40">
              <w:rPr>
                <w:rFonts w:ascii="Times New Roman" w:hAnsi="Times New Roman"/>
                <w:sz w:val="26"/>
                <w:szCs w:val="26"/>
              </w:rPr>
              <w:t>5000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спортивно-игровая площадка на территории между центральным парком и Луначарского;</w:t>
            </w:r>
          </w:p>
          <w:p w14:paraId="7BB4623C" w14:textId="4B0F44C6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- 1200тыс. руб. элемент благоустройства в центральном парке 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Самолет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68FD63C" w14:textId="7BC7B894" w:rsidR="00C44392" w:rsidRDefault="00C44392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- 165 руб. </w:t>
            </w:r>
            <w:r w:rsidR="00ED2263">
              <w:rPr>
                <w:rFonts w:ascii="Times New Roman" w:hAnsi="Times New Roman"/>
                <w:sz w:val="26"/>
                <w:szCs w:val="26"/>
              </w:rPr>
              <w:t xml:space="preserve">элемент благоустройства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беседка; </w:t>
            </w:r>
          </w:p>
          <w:p w14:paraId="1268F46B" w14:textId="3150C09D" w:rsidR="00ED3755" w:rsidRP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- 600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419B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EE419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EE419B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EE419B">
              <w:rPr>
                <w:rFonts w:ascii="Times New Roman" w:hAnsi="Times New Roman"/>
                <w:sz w:val="26"/>
                <w:szCs w:val="26"/>
              </w:rPr>
              <w:t xml:space="preserve"> проектная документация</w:t>
            </w:r>
          </w:p>
          <w:p w14:paraId="199986AC" w14:textId="195EB74B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E43E83">
              <w:rPr>
                <w:rFonts w:ascii="Times New Roman" w:hAnsi="Times New Roman"/>
                <w:sz w:val="26"/>
                <w:szCs w:val="26"/>
              </w:rPr>
              <w:t>2000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тыс. руб.  </w:t>
            </w:r>
          </w:p>
          <w:p w14:paraId="31D030BA" w14:textId="4CE1635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 w:rsidR="00E43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2000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41663EFB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E43E83"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5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5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658FD089" w:rsidR="00B41749" w:rsidRPr="00CC40E7" w:rsidRDefault="00B41749" w:rsidP="00637224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E419B">
        <w:rPr>
          <w:rFonts w:ascii="Times New Roman" w:eastAsia="Times New Roman" w:hAnsi="Times New Roman"/>
          <w:kern w:val="1"/>
          <w:sz w:val="28"/>
          <w:szCs w:val="28"/>
        </w:rPr>
        <w:t>21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4E46150E" w14:textId="77777777" w:rsidR="00EE419B" w:rsidRDefault="00EE419B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Г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>лав</w:t>
      </w:r>
      <w:bookmarkStart w:id="6" w:name="_Hlk494294048"/>
      <w:r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="00B41749"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</w:t>
      </w:r>
    </w:p>
    <w:p w14:paraId="6745A3F7" w14:textId="63115ABA" w:rsidR="00B41749" w:rsidRPr="00EE419B" w:rsidRDefault="00B41749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сельского поселения                      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     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 К. Кошман</w:t>
      </w:r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637224">
          <w:headerReference w:type="default" r:id="rId10"/>
          <w:pgSz w:w="11906" w:h="16838"/>
          <w:pgMar w:top="425" w:right="680" w:bottom="28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p w14:paraId="18D58D3E" w14:textId="77777777" w:rsidR="00337B2F" w:rsidRDefault="00337B2F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0F5707DE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sz w:val="26"/>
          <w:szCs w:val="26"/>
        </w:rPr>
        <w:t xml:space="preserve">Приложение № 2 </w:t>
      </w:r>
    </w:p>
    <w:p w14:paraId="6640B54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30C6F33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5031" w:type="dxa"/>
        <w:tblLayout w:type="fixed"/>
        <w:tblLook w:val="0000" w:firstRow="0" w:lastRow="0" w:firstColumn="0" w:lastColumn="0" w:noHBand="0" w:noVBand="0"/>
      </w:tblPr>
      <w:tblGrid>
        <w:gridCol w:w="2263"/>
        <w:gridCol w:w="2562"/>
        <w:gridCol w:w="1105"/>
        <w:gridCol w:w="993"/>
        <w:gridCol w:w="1304"/>
        <w:gridCol w:w="992"/>
        <w:gridCol w:w="992"/>
        <w:gridCol w:w="1134"/>
        <w:gridCol w:w="1134"/>
        <w:gridCol w:w="851"/>
        <w:gridCol w:w="850"/>
        <w:gridCol w:w="851"/>
      </w:tblGrid>
      <w:tr w:rsidR="001E21E7" w:rsidRPr="001E21E7" w14:paraId="26783A32" w14:textId="77777777" w:rsidTr="00997517">
        <w:trPr>
          <w:trHeight w:val="300"/>
        </w:trPr>
        <w:tc>
          <w:tcPr>
            <w:tcW w:w="2263" w:type="dxa"/>
            <w:vMerge w:val="restart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62" w:type="dxa"/>
            <w:vMerge w:val="restart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997517">
        <w:trPr>
          <w:trHeight w:val="510"/>
        </w:trPr>
        <w:tc>
          <w:tcPr>
            <w:tcW w:w="2263" w:type="dxa"/>
            <w:vMerge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997517">
        <w:trPr>
          <w:trHeight w:val="1080"/>
        </w:trPr>
        <w:tc>
          <w:tcPr>
            <w:tcW w:w="2263" w:type="dxa"/>
            <w:vMerge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562" w:type="dxa"/>
            <w:vMerge w:val="restart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997517">
        <w:trPr>
          <w:trHeight w:val="619"/>
        </w:trPr>
        <w:tc>
          <w:tcPr>
            <w:tcW w:w="2263" w:type="dxa"/>
            <w:vMerge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1134" w:type="dxa"/>
          </w:tcPr>
          <w:p w14:paraId="242CEB9D" w14:textId="7EA317A5" w:rsidR="001E21E7" w:rsidRPr="001E21E7" w:rsidRDefault="00EE419B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13300</w:t>
            </w:r>
          </w:p>
        </w:tc>
        <w:tc>
          <w:tcPr>
            <w:tcW w:w="851" w:type="dxa"/>
          </w:tcPr>
          <w:p w14:paraId="6A57B3F5" w14:textId="5418D21C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19FBA9C" w14:textId="7BE3AFE3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997517">
        <w:trPr>
          <w:trHeight w:val="134"/>
        </w:trPr>
        <w:tc>
          <w:tcPr>
            <w:tcW w:w="2263" w:type="dxa"/>
            <w:vMerge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997517">
        <w:trPr>
          <w:trHeight w:val="893"/>
        </w:trPr>
        <w:tc>
          <w:tcPr>
            <w:tcW w:w="2263" w:type="dxa"/>
            <w:vMerge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997517">
        <w:trPr>
          <w:trHeight w:val="375"/>
        </w:trPr>
        <w:tc>
          <w:tcPr>
            <w:tcW w:w="2263" w:type="dxa"/>
            <w:vMerge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1 Благоустройство дворовых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997517">
        <w:trPr>
          <w:trHeight w:val="619"/>
        </w:trPr>
        <w:tc>
          <w:tcPr>
            <w:tcW w:w="2263" w:type="dxa"/>
            <w:vMerge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Новотитаровское сельское поселение  </w:t>
            </w:r>
          </w:p>
        </w:tc>
        <w:tc>
          <w:tcPr>
            <w:tcW w:w="992" w:type="dxa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997517">
        <w:trPr>
          <w:trHeight w:val="134"/>
        </w:trPr>
        <w:tc>
          <w:tcPr>
            <w:tcW w:w="2263" w:type="dxa"/>
            <w:vMerge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997517">
        <w:trPr>
          <w:trHeight w:val="893"/>
        </w:trPr>
        <w:tc>
          <w:tcPr>
            <w:tcW w:w="2263" w:type="dxa"/>
            <w:vMerge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997517">
        <w:trPr>
          <w:trHeight w:val="378"/>
        </w:trPr>
        <w:tc>
          <w:tcPr>
            <w:tcW w:w="2263" w:type="dxa"/>
            <w:vMerge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562" w:type="dxa"/>
            <w:vMerge w:val="restart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997517">
        <w:trPr>
          <w:trHeight w:val="619"/>
        </w:trPr>
        <w:tc>
          <w:tcPr>
            <w:tcW w:w="2263" w:type="dxa"/>
            <w:vMerge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1134" w:type="dxa"/>
          </w:tcPr>
          <w:p w14:paraId="2E0B26BD" w14:textId="41572F79" w:rsidR="001E21E7" w:rsidRPr="001E21E7" w:rsidRDefault="002A5B4C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12700</w:t>
            </w:r>
          </w:p>
        </w:tc>
        <w:tc>
          <w:tcPr>
            <w:tcW w:w="851" w:type="dxa"/>
          </w:tcPr>
          <w:p w14:paraId="7CD9EE22" w14:textId="1B36A903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F918783" w14:textId="48B8FD06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997517">
        <w:trPr>
          <w:trHeight w:val="134"/>
        </w:trPr>
        <w:tc>
          <w:tcPr>
            <w:tcW w:w="2263" w:type="dxa"/>
            <w:vMerge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997517">
        <w:trPr>
          <w:trHeight w:val="893"/>
        </w:trPr>
        <w:tc>
          <w:tcPr>
            <w:tcW w:w="2263" w:type="dxa"/>
            <w:vMerge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997517">
        <w:trPr>
          <w:trHeight w:val="305"/>
        </w:trPr>
        <w:tc>
          <w:tcPr>
            <w:tcW w:w="2263" w:type="dxa"/>
            <w:vMerge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997517">
        <w:trPr>
          <w:trHeight w:val="305"/>
        </w:trPr>
        <w:tc>
          <w:tcPr>
            <w:tcW w:w="2263" w:type="dxa"/>
            <w:vMerge w:val="restart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1134" w:type="dxa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997517">
        <w:trPr>
          <w:trHeight w:val="305"/>
        </w:trPr>
        <w:tc>
          <w:tcPr>
            <w:tcW w:w="2263" w:type="dxa"/>
            <w:vMerge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997517">
        <w:trPr>
          <w:trHeight w:val="305"/>
        </w:trPr>
        <w:tc>
          <w:tcPr>
            <w:tcW w:w="2263" w:type="dxa"/>
            <w:vMerge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средства, планируемые к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привлечению из федерального бюджета</w:t>
            </w:r>
          </w:p>
        </w:tc>
        <w:tc>
          <w:tcPr>
            <w:tcW w:w="992" w:type="dxa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997517">
        <w:trPr>
          <w:trHeight w:val="305"/>
        </w:trPr>
        <w:tc>
          <w:tcPr>
            <w:tcW w:w="2263" w:type="dxa"/>
            <w:vMerge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997517">
        <w:trPr>
          <w:trHeight w:val="331"/>
        </w:trPr>
        <w:tc>
          <w:tcPr>
            <w:tcW w:w="2263" w:type="dxa"/>
            <w:vMerge w:val="restart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562" w:type="dxa"/>
            <w:vMerge w:val="restart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997517">
        <w:trPr>
          <w:trHeight w:val="619"/>
        </w:trPr>
        <w:tc>
          <w:tcPr>
            <w:tcW w:w="2263" w:type="dxa"/>
            <w:vMerge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58196715" w14:textId="064DEDC9" w:rsidR="001E21E7" w:rsidRPr="001E21E7" w:rsidRDefault="00EE419B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997517">
        <w:trPr>
          <w:trHeight w:val="134"/>
        </w:trPr>
        <w:tc>
          <w:tcPr>
            <w:tcW w:w="2263" w:type="dxa"/>
            <w:vMerge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997517">
        <w:trPr>
          <w:trHeight w:val="893"/>
        </w:trPr>
        <w:tc>
          <w:tcPr>
            <w:tcW w:w="2263" w:type="dxa"/>
            <w:vMerge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997517">
        <w:trPr>
          <w:trHeight w:val="333"/>
        </w:trPr>
        <w:tc>
          <w:tcPr>
            <w:tcW w:w="2263" w:type="dxa"/>
            <w:vMerge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6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CFC730B" w14:textId="3C92992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F0A19F9" w14:textId="21935720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C822F28" w14:textId="1957E4C7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F07890" w14:textId="334E1716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5D87A9C" w14:textId="6CE4A7C8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E92C8BE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4</w:t>
      </w:r>
    </w:p>
    <w:p w14:paraId="402C00A2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732117FF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7A286F9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1120E9AF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36B18F47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D2732E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28998421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46EA65B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E43E83" w:rsidRPr="002C2E0B" w14:paraId="5B8747BB" w14:textId="77777777" w:rsidTr="000B7ADD">
        <w:trPr>
          <w:trHeight w:val="337"/>
        </w:trPr>
        <w:tc>
          <w:tcPr>
            <w:tcW w:w="345" w:type="dxa"/>
            <w:vAlign w:val="center"/>
          </w:tcPr>
          <w:p w14:paraId="43F0A5A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02100B8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C9615C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64CF2D5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7B0A7715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E43E83" w:rsidRPr="002C2E0B" w14:paraId="1BD2B9B6" w14:textId="77777777" w:rsidTr="000B7ADD">
        <w:tc>
          <w:tcPr>
            <w:tcW w:w="345" w:type="dxa"/>
            <w:vAlign w:val="center"/>
          </w:tcPr>
          <w:p w14:paraId="6FD7A85F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F6343BE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5E2A93F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227BFAB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94E4C5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43E83" w:rsidRPr="002C2E0B" w14:paraId="2A72AD78" w14:textId="77777777" w:rsidTr="000B7ADD">
        <w:tc>
          <w:tcPr>
            <w:tcW w:w="345" w:type="dxa"/>
          </w:tcPr>
          <w:p w14:paraId="7E2B3F60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5C2B31E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02701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737FD1BA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099DC73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4F0F1A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E43E83" w:rsidRPr="002C2E0B" w14:paraId="0945E508" w14:textId="77777777" w:rsidTr="000B7ADD">
        <w:trPr>
          <w:trHeight w:val="34"/>
        </w:trPr>
        <w:tc>
          <w:tcPr>
            <w:tcW w:w="345" w:type="dxa"/>
          </w:tcPr>
          <w:p w14:paraId="0C75915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15565C2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D1AF77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7E93CD17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072FF527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55DC8E24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43E83" w:rsidRPr="002C2E0B" w14:paraId="4C0C4418" w14:textId="77777777" w:rsidTr="000B7ADD">
        <w:trPr>
          <w:trHeight w:val="34"/>
        </w:trPr>
        <w:tc>
          <w:tcPr>
            <w:tcW w:w="345" w:type="dxa"/>
          </w:tcPr>
          <w:p w14:paraId="5970113D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14:paraId="3B5226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835" w:type="dxa"/>
          </w:tcPr>
          <w:p w14:paraId="59AA57C9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</w:t>
            </w:r>
          </w:p>
          <w:p w14:paraId="76F68FE2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693" w:type="dxa"/>
          </w:tcPr>
          <w:p w14:paraId="6BFAD772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3" w:type="dxa"/>
          </w:tcPr>
          <w:p w14:paraId="1128247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D9D3C84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42747BA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7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7"/>
    <w:p w14:paraId="001289AE" w14:textId="69595D34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p w14:paraId="04295393" w14:textId="77777777" w:rsidR="005D716F" w:rsidRDefault="005D716F" w:rsidP="00580E7D">
      <w:pPr>
        <w:shd w:val="clear" w:color="auto" w:fill="FFFFFF"/>
        <w:spacing w:before="100" w:after="119" w:line="20" w:lineRule="atLeast"/>
        <w:ind w:firstLine="709"/>
        <w:jc w:val="center"/>
      </w:pPr>
    </w:p>
    <w:sectPr w:rsidR="005D716F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5BDA1" w14:textId="77777777" w:rsidR="00D02484" w:rsidRDefault="00D02484" w:rsidP="00FA0B2F">
      <w:pPr>
        <w:spacing w:after="0" w:line="240" w:lineRule="auto"/>
      </w:pPr>
      <w:r>
        <w:separator/>
      </w:r>
    </w:p>
  </w:endnote>
  <w:endnote w:type="continuationSeparator" w:id="0">
    <w:p w14:paraId="1C4A7BD8" w14:textId="77777777" w:rsidR="00D02484" w:rsidRDefault="00D02484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9B285" w14:textId="77777777" w:rsidR="00D02484" w:rsidRDefault="00D02484" w:rsidP="00FA0B2F">
      <w:pPr>
        <w:spacing w:after="0" w:line="240" w:lineRule="auto"/>
      </w:pPr>
      <w:r>
        <w:separator/>
      </w:r>
    </w:p>
  </w:footnote>
  <w:footnote w:type="continuationSeparator" w:id="0">
    <w:p w14:paraId="4D907432" w14:textId="77777777" w:rsidR="00D02484" w:rsidRDefault="00D02484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D693" w14:textId="190F0528" w:rsidR="005210D1" w:rsidRDefault="002A5B4C" w:rsidP="002A5B4C">
    <w:pPr>
      <w:pStyle w:val="a5"/>
      <w:jc w:val="center"/>
    </w:pPr>
    <w:r>
      <w:t>2</w:t>
    </w:r>
  </w:p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40EF9"/>
    <w:rsid w:val="00060449"/>
    <w:rsid w:val="00081D2E"/>
    <w:rsid w:val="000903E4"/>
    <w:rsid w:val="00151FF8"/>
    <w:rsid w:val="001E21E7"/>
    <w:rsid w:val="00202DA6"/>
    <w:rsid w:val="002640C9"/>
    <w:rsid w:val="002A5B4C"/>
    <w:rsid w:val="002C2E0B"/>
    <w:rsid w:val="002E245E"/>
    <w:rsid w:val="003315C1"/>
    <w:rsid w:val="00337B2F"/>
    <w:rsid w:val="00383DCE"/>
    <w:rsid w:val="0045375F"/>
    <w:rsid w:val="004F3564"/>
    <w:rsid w:val="005017C1"/>
    <w:rsid w:val="005210D1"/>
    <w:rsid w:val="00580E7D"/>
    <w:rsid w:val="005D716F"/>
    <w:rsid w:val="00637224"/>
    <w:rsid w:val="007119F0"/>
    <w:rsid w:val="0077500C"/>
    <w:rsid w:val="007756AF"/>
    <w:rsid w:val="007B5178"/>
    <w:rsid w:val="007B7205"/>
    <w:rsid w:val="007C406D"/>
    <w:rsid w:val="00816D33"/>
    <w:rsid w:val="0086564B"/>
    <w:rsid w:val="008D18B3"/>
    <w:rsid w:val="009019EF"/>
    <w:rsid w:val="0098737B"/>
    <w:rsid w:val="00990109"/>
    <w:rsid w:val="00991183"/>
    <w:rsid w:val="00997517"/>
    <w:rsid w:val="00AE0C26"/>
    <w:rsid w:val="00B3414E"/>
    <w:rsid w:val="00B41749"/>
    <w:rsid w:val="00B71F30"/>
    <w:rsid w:val="00B87C78"/>
    <w:rsid w:val="00C44392"/>
    <w:rsid w:val="00CC02C2"/>
    <w:rsid w:val="00D02484"/>
    <w:rsid w:val="00D36F40"/>
    <w:rsid w:val="00E27DD1"/>
    <w:rsid w:val="00E43E83"/>
    <w:rsid w:val="00EA4350"/>
    <w:rsid w:val="00ED2263"/>
    <w:rsid w:val="00ED3755"/>
    <w:rsid w:val="00EE419B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8961-D65B-4E4D-A075-8BE6BEFD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7</cp:revision>
  <cp:lastPrinted>2021-04-16T08:44:00Z</cp:lastPrinted>
  <dcterms:created xsi:type="dcterms:W3CDTF">2021-04-16T06:58:00Z</dcterms:created>
  <dcterms:modified xsi:type="dcterms:W3CDTF">2021-06-02T10:29:00Z</dcterms:modified>
</cp:coreProperties>
</file>